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03" w:rsidRPr="00C1555A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DE6893" w:rsidRPr="00C1555A" w:rsidRDefault="00B44E0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155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DE6893" w:rsidRPr="00C1555A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Pr="00C1555A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Pr="00C1555A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Pr="00C1555A" w:rsidRDefault="00DE6893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1555A" w:rsidRPr="00C1555A" w:rsidRDefault="00C1555A" w:rsidP="00C1555A">
      <w:pPr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C1555A">
        <w:rPr>
          <w:rFonts w:ascii="Times New Roman" w:hAnsi="Times New Roman" w:cs="Times New Roman"/>
          <w:b/>
          <w:spacing w:val="10"/>
          <w:sz w:val="28"/>
          <w:szCs w:val="28"/>
        </w:rPr>
        <w:t>ПОСТАНОВЛЕНИЕ</w:t>
      </w:r>
    </w:p>
    <w:p w:rsidR="00B44E03" w:rsidRPr="00C1555A" w:rsidRDefault="00B44E03" w:rsidP="00C155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4E03" w:rsidRPr="00C1555A" w:rsidRDefault="00B44E03" w:rsidP="00C155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83AB4">
        <w:rPr>
          <w:rFonts w:ascii="Times New Roman" w:eastAsia="Calibri" w:hAnsi="Times New Roman" w:cs="Times New Roman"/>
          <w:sz w:val="28"/>
          <w:szCs w:val="28"/>
          <w:lang w:eastAsia="ru-RU"/>
        </w:rPr>
        <w:t>03.04.</w:t>
      </w:r>
      <w:r w:rsidR="003217B4"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4A089C"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</w:t>
      </w:r>
      <w:r w:rsidR="00B84C92"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</w:t>
      </w: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r w:rsidR="0086466A"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E83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86466A"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E83AB4">
        <w:rPr>
          <w:rFonts w:ascii="Times New Roman" w:eastAsia="Calibri" w:hAnsi="Times New Roman" w:cs="Times New Roman"/>
          <w:sz w:val="28"/>
          <w:szCs w:val="28"/>
          <w:lang w:eastAsia="ru-RU"/>
        </w:rPr>
        <w:t>230</w:t>
      </w:r>
    </w:p>
    <w:p w:rsidR="00B44E03" w:rsidRPr="00C1555A" w:rsidRDefault="00B44E03" w:rsidP="00B44E03">
      <w:pPr>
        <w:spacing w:after="0" w:line="48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>г. Тверь</w:t>
      </w:r>
    </w:p>
    <w:p w:rsidR="00B44E03" w:rsidRPr="00C1555A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0"/>
        </w:rPr>
      </w:pPr>
    </w:p>
    <w:p w:rsidR="00B44E03" w:rsidRPr="00C1555A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0"/>
        </w:rPr>
      </w:pPr>
    </w:p>
    <w:p w:rsidR="003217B4" w:rsidRPr="00C1555A" w:rsidRDefault="003217B4" w:rsidP="00321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5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 08.12.2021 № 1209 «Об утверждении Порядка предоставления из бюджета города Твери субсидий юридическим лицам 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Твери»</w:t>
      </w:r>
    </w:p>
    <w:p w:rsidR="001B3AF7" w:rsidRPr="00C1555A" w:rsidRDefault="001B3AF7" w:rsidP="00244E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95969" w:rsidRPr="00C1555A" w:rsidRDefault="00195969" w:rsidP="00244E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04186" w:rsidRPr="00C1555A" w:rsidRDefault="008F40AD" w:rsidP="00107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55A">
        <w:rPr>
          <w:rFonts w:ascii="Times New Roman" w:hAnsi="Times New Roman" w:cs="Times New Roman"/>
          <w:sz w:val="28"/>
          <w:szCs w:val="28"/>
        </w:rPr>
        <w:t xml:space="preserve">В </w:t>
      </w:r>
      <w:r w:rsidR="00203F10" w:rsidRPr="00C1555A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8" w:history="1">
        <w:r w:rsidR="00203F10" w:rsidRPr="00C1555A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="00203F10" w:rsidRPr="00C1555A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9830C2" w:rsidRPr="00C1555A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F04186" w:rsidRPr="00C1555A">
        <w:rPr>
          <w:rFonts w:ascii="Times New Roman" w:hAnsi="Times New Roman" w:cs="Times New Roman"/>
          <w:sz w:val="28"/>
          <w:szCs w:val="28"/>
        </w:rPr>
        <w:t>,</w:t>
      </w:r>
      <w:r w:rsidR="00D153FF" w:rsidRPr="00C1555A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города Твери,</w:t>
      </w:r>
    </w:p>
    <w:p w:rsidR="00DE6893" w:rsidRPr="00C1555A" w:rsidRDefault="00DE6893" w:rsidP="00883F6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893" w:rsidRDefault="00DE6893" w:rsidP="00883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83F69" w:rsidRPr="00C1555A" w:rsidRDefault="00883F69" w:rsidP="00883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7B4" w:rsidRPr="00C1555A" w:rsidRDefault="003217B4" w:rsidP="001077C5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55A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DB7DCF" w:rsidRPr="00C1555A">
        <w:rPr>
          <w:rFonts w:ascii="Times New Roman" w:hAnsi="Times New Roman" w:cs="Times New Roman"/>
          <w:bCs/>
          <w:sz w:val="28"/>
          <w:szCs w:val="28"/>
        </w:rPr>
        <w:t>в</w:t>
      </w:r>
      <w:r w:rsidR="00DB7DCF" w:rsidRPr="00C1555A">
        <w:rPr>
          <w:rFonts w:ascii="Times New Roman" w:hAnsi="Times New Roman" w:cs="Times New Roman"/>
          <w:sz w:val="28"/>
          <w:szCs w:val="28"/>
        </w:rPr>
        <w:t xml:space="preserve"> </w:t>
      </w:r>
      <w:r w:rsidR="00C44AB0" w:rsidRPr="00C1555A">
        <w:rPr>
          <w:rFonts w:ascii="Times New Roman" w:hAnsi="Times New Roman" w:cs="Times New Roman"/>
          <w:sz w:val="28"/>
          <w:szCs w:val="28"/>
        </w:rPr>
        <w:t>Поряд</w:t>
      </w:r>
      <w:r w:rsidR="00C44AB0">
        <w:rPr>
          <w:rFonts w:ascii="Times New Roman" w:hAnsi="Times New Roman" w:cs="Times New Roman"/>
          <w:sz w:val="28"/>
          <w:szCs w:val="28"/>
        </w:rPr>
        <w:t>ок</w:t>
      </w:r>
      <w:r w:rsidR="00C44AB0" w:rsidRPr="00C1555A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Твери субсидий юридическим лицам 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</w:t>
      </w:r>
      <w:r w:rsidR="00C44AB0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DB7DCF" w:rsidRPr="00C1555A">
        <w:rPr>
          <w:rFonts w:ascii="Times New Roman" w:hAnsi="Times New Roman" w:cs="Times New Roman"/>
          <w:sz w:val="28"/>
          <w:szCs w:val="28"/>
        </w:rPr>
        <w:t>постановление</w:t>
      </w:r>
      <w:r w:rsidR="00C44AB0">
        <w:rPr>
          <w:rFonts w:ascii="Times New Roman" w:hAnsi="Times New Roman" w:cs="Times New Roman"/>
          <w:sz w:val="28"/>
          <w:szCs w:val="28"/>
        </w:rPr>
        <w:t>м</w:t>
      </w:r>
      <w:r w:rsidR="00DB7DCF" w:rsidRPr="00C1555A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08.12.2021 № 1209 </w:t>
      </w:r>
      <w:r w:rsidR="00DB7DCF" w:rsidRPr="00C1555A">
        <w:rPr>
          <w:rFonts w:ascii="Times New Roman" w:hAnsi="Times New Roman" w:cs="Times New Roman"/>
          <w:bCs/>
          <w:sz w:val="28"/>
          <w:szCs w:val="28"/>
        </w:rPr>
        <w:t xml:space="preserve">(далее - </w:t>
      </w:r>
      <w:r w:rsidR="00C44AB0">
        <w:rPr>
          <w:rFonts w:ascii="Times New Roman" w:hAnsi="Times New Roman" w:cs="Times New Roman"/>
          <w:bCs/>
          <w:sz w:val="28"/>
          <w:szCs w:val="28"/>
        </w:rPr>
        <w:t>Порядок</w:t>
      </w:r>
      <w:r w:rsidRPr="00C1555A">
        <w:rPr>
          <w:rFonts w:ascii="Times New Roman" w:hAnsi="Times New Roman" w:cs="Times New Roman"/>
          <w:bCs/>
          <w:sz w:val="28"/>
          <w:szCs w:val="28"/>
        </w:rPr>
        <w:t>), следующие изменения:</w:t>
      </w:r>
    </w:p>
    <w:p w:rsidR="00DB7DCF" w:rsidRPr="00EE665F" w:rsidRDefault="00C1555A" w:rsidP="001077C5">
      <w:pPr>
        <w:pStyle w:val="aa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55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883F69">
        <w:rPr>
          <w:rFonts w:ascii="Times New Roman" w:hAnsi="Times New Roman" w:cs="Times New Roman"/>
          <w:bCs/>
          <w:sz w:val="28"/>
          <w:szCs w:val="28"/>
        </w:rPr>
        <w:t>п</w:t>
      </w:r>
      <w:r w:rsidRPr="00C1555A">
        <w:rPr>
          <w:rFonts w:ascii="Times New Roman" w:hAnsi="Times New Roman" w:cs="Times New Roman"/>
          <w:bCs/>
          <w:sz w:val="28"/>
          <w:szCs w:val="28"/>
        </w:rPr>
        <w:t>ункте 1.1</w:t>
      </w:r>
      <w:r w:rsidRPr="00C1555A">
        <w:rPr>
          <w:rFonts w:ascii="Times New Roman" w:hAnsi="Times New Roman" w:cs="Times New Roman"/>
          <w:sz w:val="28"/>
          <w:szCs w:val="28"/>
        </w:rPr>
        <w:t xml:space="preserve"> </w:t>
      </w:r>
      <w:r w:rsidR="00152886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883F69">
        <w:rPr>
          <w:rFonts w:ascii="Times New Roman" w:hAnsi="Times New Roman" w:cs="Times New Roman"/>
          <w:sz w:val="28"/>
          <w:szCs w:val="28"/>
        </w:rPr>
        <w:t>слова</w:t>
      </w:r>
      <w:r w:rsidRPr="00C1555A">
        <w:rPr>
          <w:rFonts w:ascii="Times New Roman" w:hAnsi="Times New Roman" w:cs="Times New Roman"/>
          <w:sz w:val="28"/>
          <w:szCs w:val="28"/>
        </w:rPr>
        <w:t xml:space="preserve"> </w:t>
      </w:r>
      <w:r w:rsidR="00883F69">
        <w:rPr>
          <w:rFonts w:ascii="Times New Roman" w:hAnsi="Times New Roman" w:cs="Times New Roman"/>
          <w:sz w:val="28"/>
          <w:szCs w:val="28"/>
        </w:rPr>
        <w:t>«</w:t>
      </w:r>
      <w:r w:rsidR="00152886">
        <w:rPr>
          <w:rFonts w:ascii="Times New Roman" w:hAnsi="Times New Roman" w:cs="Times New Roman"/>
          <w:sz w:val="28"/>
          <w:szCs w:val="28"/>
        </w:rPr>
        <w:t>п</w:t>
      </w:r>
      <w:r w:rsidR="00C44AB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 w:rsidRPr="00C1555A">
        <w:rPr>
          <w:rFonts w:ascii="Times New Roman" w:hAnsi="Times New Roman" w:cs="Times New Roman"/>
          <w:sz w:val="28"/>
          <w:szCs w:val="28"/>
        </w:rPr>
        <w:t xml:space="preserve">от 18.09.2020 </w:t>
      </w:r>
      <w:r w:rsidR="00976E30">
        <w:rPr>
          <w:rFonts w:ascii="Times New Roman" w:hAnsi="Times New Roman" w:cs="Times New Roman"/>
          <w:sz w:val="28"/>
          <w:szCs w:val="28"/>
        </w:rPr>
        <w:t>№</w:t>
      </w:r>
      <w:r w:rsidRPr="00C1555A">
        <w:rPr>
          <w:rFonts w:ascii="Times New Roman" w:hAnsi="Times New Roman" w:cs="Times New Roman"/>
          <w:sz w:val="28"/>
          <w:szCs w:val="28"/>
        </w:rPr>
        <w:t xml:space="preserve"> 1492 </w:t>
      </w:r>
      <w:r w:rsidR="00976E30">
        <w:rPr>
          <w:rFonts w:ascii="Times New Roman" w:hAnsi="Times New Roman" w:cs="Times New Roman"/>
          <w:sz w:val="28"/>
          <w:szCs w:val="28"/>
        </w:rPr>
        <w:t>«</w:t>
      </w:r>
      <w:r w:rsidRPr="00C1555A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976E30">
        <w:rPr>
          <w:rFonts w:ascii="Times New Roman" w:hAnsi="Times New Roman" w:cs="Times New Roman"/>
          <w:sz w:val="28"/>
          <w:szCs w:val="28"/>
        </w:rPr>
        <w:t>»</w:t>
      </w:r>
      <w:r w:rsidR="003057A2">
        <w:rPr>
          <w:rFonts w:ascii="Times New Roman" w:hAnsi="Times New Roman" w:cs="Times New Roman"/>
          <w:sz w:val="28"/>
          <w:szCs w:val="28"/>
        </w:rPr>
        <w:t xml:space="preserve"> </w:t>
      </w:r>
      <w:r w:rsidR="00883F69">
        <w:rPr>
          <w:rFonts w:ascii="Times New Roman" w:hAnsi="Times New Roman" w:cs="Times New Roman"/>
          <w:sz w:val="28"/>
          <w:szCs w:val="28"/>
        </w:rPr>
        <w:t>заменить</w:t>
      </w:r>
      <w:r w:rsidR="00C44AB0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Pr="00C1555A">
        <w:rPr>
          <w:rFonts w:ascii="Times New Roman" w:hAnsi="Times New Roman" w:cs="Times New Roman"/>
          <w:sz w:val="28"/>
          <w:szCs w:val="28"/>
        </w:rPr>
        <w:t xml:space="preserve"> </w:t>
      </w:r>
      <w:r w:rsidR="00883F69">
        <w:rPr>
          <w:rFonts w:ascii="Times New Roman" w:hAnsi="Times New Roman" w:cs="Times New Roman"/>
          <w:sz w:val="28"/>
          <w:szCs w:val="28"/>
        </w:rPr>
        <w:t>«</w:t>
      </w:r>
      <w:r w:rsidR="00152886">
        <w:rPr>
          <w:rFonts w:ascii="Times New Roman" w:hAnsi="Times New Roman" w:cs="Times New Roman"/>
          <w:sz w:val="28"/>
          <w:szCs w:val="28"/>
        </w:rPr>
        <w:t>п</w:t>
      </w:r>
      <w:r w:rsidR="00C44AB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 w:rsidRPr="00C1555A">
        <w:rPr>
          <w:rFonts w:ascii="Times New Roman" w:hAnsi="Times New Roman" w:cs="Times New Roman"/>
          <w:sz w:val="28"/>
          <w:szCs w:val="28"/>
        </w:rPr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Pr="00C1555A">
        <w:rPr>
          <w:rFonts w:ascii="Times New Roman" w:hAnsi="Times New Roman" w:cs="Times New Roman"/>
          <w:sz w:val="28"/>
          <w:szCs w:val="28"/>
        </w:rPr>
        <w:lastRenderedPageBreak/>
        <w:t>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665F" w:rsidRPr="00EE665F" w:rsidRDefault="00EE665F" w:rsidP="001077C5">
      <w:pPr>
        <w:pStyle w:val="aa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Пункт 1.7</w:t>
      </w:r>
      <w:r w:rsidRPr="00EE66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Pr="00EE665F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EE665F" w:rsidRPr="00EE665F" w:rsidRDefault="00EE665F" w:rsidP="001077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665F">
        <w:rPr>
          <w:rFonts w:ascii="Times New Roman" w:hAnsi="Times New Roman" w:cs="Times New Roman"/>
          <w:bCs/>
          <w:sz w:val="28"/>
          <w:szCs w:val="28"/>
        </w:rPr>
        <w:t>«</w:t>
      </w:r>
      <w:r w:rsidR="00152886">
        <w:rPr>
          <w:rFonts w:ascii="Times New Roman" w:hAnsi="Times New Roman" w:cs="Times New Roman"/>
          <w:bCs/>
          <w:sz w:val="28"/>
          <w:szCs w:val="28"/>
        </w:rPr>
        <w:t xml:space="preserve">1.7. </w:t>
      </w:r>
      <w:r w:rsidRPr="00EE665F">
        <w:rPr>
          <w:rFonts w:ascii="Times New Roman" w:hAnsi="Times New Roman" w:cs="Times New Roman"/>
          <w:bCs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Интернет (в разделе единого портала) в порядке, установленном Министерством </w:t>
      </w:r>
      <w:r w:rsidR="00152886">
        <w:rPr>
          <w:rFonts w:ascii="Times New Roman" w:hAnsi="Times New Roman" w:cs="Times New Roman"/>
          <w:bCs/>
          <w:sz w:val="28"/>
          <w:szCs w:val="28"/>
        </w:rPr>
        <w:t>ф</w:t>
      </w:r>
      <w:r w:rsidRPr="00EE665F">
        <w:rPr>
          <w:rFonts w:ascii="Times New Roman" w:hAnsi="Times New Roman" w:cs="Times New Roman"/>
          <w:bCs/>
          <w:sz w:val="28"/>
          <w:szCs w:val="28"/>
        </w:rPr>
        <w:t>инансов Российской Федерации.».</w:t>
      </w:r>
    </w:p>
    <w:p w:rsidR="00DB7DCF" w:rsidRPr="00C1555A" w:rsidRDefault="001077C5" w:rsidP="001077C5">
      <w:pPr>
        <w:pStyle w:val="aa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89C" w:rsidRPr="00C1555A">
        <w:rPr>
          <w:rFonts w:ascii="Times New Roman" w:hAnsi="Times New Roman" w:cs="Times New Roman"/>
          <w:sz w:val="28"/>
          <w:szCs w:val="28"/>
        </w:rPr>
        <w:t>Пункт 2.1</w:t>
      </w:r>
      <w:r w:rsidR="00DB7DCF" w:rsidRPr="00C1555A">
        <w:rPr>
          <w:rFonts w:ascii="Times New Roman" w:hAnsi="Times New Roman" w:cs="Times New Roman"/>
          <w:sz w:val="28"/>
          <w:szCs w:val="28"/>
        </w:rPr>
        <w:t xml:space="preserve"> </w:t>
      </w:r>
      <w:r w:rsidR="004A089C" w:rsidRPr="00C1555A">
        <w:rPr>
          <w:rFonts w:ascii="Times New Roman" w:hAnsi="Times New Roman" w:cs="Times New Roman"/>
          <w:sz w:val="28"/>
          <w:szCs w:val="28"/>
        </w:rPr>
        <w:t>Порядка изложить в новой редакции</w:t>
      </w:r>
      <w:r w:rsidR="00DB7DCF" w:rsidRPr="00C1555A">
        <w:rPr>
          <w:rFonts w:ascii="Times New Roman" w:hAnsi="Times New Roman" w:cs="Times New Roman"/>
          <w:sz w:val="28"/>
          <w:szCs w:val="28"/>
        </w:rPr>
        <w:t>:</w:t>
      </w:r>
    </w:p>
    <w:p w:rsidR="004A089C" w:rsidRPr="00C1555A" w:rsidRDefault="004A089C" w:rsidP="001077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55A">
        <w:rPr>
          <w:rFonts w:ascii="Times New Roman" w:hAnsi="Times New Roman" w:cs="Times New Roman"/>
          <w:sz w:val="28"/>
          <w:szCs w:val="28"/>
        </w:rPr>
        <w:t>«2.1. Для получения Субсидии Получатель субсидии на дату, предшествующую дате подачи Заявления о предоставлении субсидии, должен соответствовать следующим требованиям:</w:t>
      </w:r>
    </w:p>
    <w:p w:rsidR="004A089C" w:rsidRPr="00C1555A" w:rsidRDefault="004A089C" w:rsidP="001077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55A">
        <w:rPr>
          <w:rFonts w:ascii="Times New Roman" w:hAnsi="Times New Roman" w:cs="Times New Roman"/>
          <w:sz w:val="28"/>
          <w:szCs w:val="28"/>
        </w:rPr>
        <w:t>а) наличие у Получателя субсидии на балансе (на праве хозяйственного ведения, на праве оперативного управления или ином законном праве) объектов наружного освещения, находящихся в муниципальной собственности муниципального образования города Твери;</w:t>
      </w:r>
    </w:p>
    <w:p w:rsidR="004A089C" w:rsidRPr="00C1555A" w:rsidRDefault="004A089C" w:rsidP="001077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55A">
        <w:rPr>
          <w:rFonts w:ascii="Times New Roman" w:hAnsi="Times New Roman" w:cs="Times New Roman"/>
          <w:sz w:val="28"/>
          <w:szCs w:val="28"/>
        </w:rPr>
        <w:t>б) наличие у Получателя субсидии заключенного энергосервисного договора (контракта) в отношении сетей (объектов) наружного освещения, обслуживаемых в рамках муниципального контракта;</w:t>
      </w:r>
    </w:p>
    <w:p w:rsidR="004A089C" w:rsidRPr="00C1555A" w:rsidRDefault="00C44AB0" w:rsidP="001077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089C" w:rsidRPr="00C1555A">
        <w:rPr>
          <w:rFonts w:ascii="Times New Roman" w:hAnsi="Times New Roman" w:cs="Times New Roman"/>
          <w:sz w:val="28"/>
          <w:szCs w:val="28"/>
        </w:rPr>
        <w:t>) у Получателя субсидии должна отсутствовать просроченная задолженность по возврату в бюджет города Твери субсидий, бюджетных инвестиций, предоставленных в том числе в соответствии с иными правовыми актами;</w:t>
      </w:r>
    </w:p>
    <w:p w:rsidR="004A089C" w:rsidRPr="00C1555A" w:rsidRDefault="00C44AB0" w:rsidP="001077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A089C" w:rsidRPr="00C1555A">
        <w:rPr>
          <w:rFonts w:ascii="Times New Roman" w:hAnsi="Times New Roman" w:cs="Times New Roman"/>
          <w:sz w:val="28"/>
          <w:szCs w:val="28"/>
        </w:rPr>
        <w:t>) Получатель субсидии не должен получать средства из бюджета города Твери на основании иных муниципальных правовых актов на цели, указанные в пункте 1.3 настоящего Порядка;</w:t>
      </w:r>
    </w:p>
    <w:p w:rsidR="004A089C" w:rsidRPr="00C1555A" w:rsidRDefault="00C44AB0" w:rsidP="001077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089C" w:rsidRPr="00C1555A">
        <w:rPr>
          <w:rFonts w:ascii="Times New Roman" w:hAnsi="Times New Roman" w:cs="Times New Roman"/>
          <w:sz w:val="28"/>
          <w:szCs w:val="28"/>
        </w:rPr>
        <w:t>) 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A089C" w:rsidRPr="00C1555A" w:rsidRDefault="00C44AB0" w:rsidP="00107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A089C" w:rsidRPr="00C1555A">
        <w:rPr>
          <w:rFonts w:ascii="Times New Roman" w:hAnsi="Times New Roman" w:cs="Times New Roman"/>
          <w:sz w:val="28"/>
          <w:szCs w:val="28"/>
        </w:rPr>
        <w:t>) Получатель субсидии не должен находит</w:t>
      </w:r>
      <w:r w:rsidR="00AF0835">
        <w:rPr>
          <w:rFonts w:ascii="Times New Roman" w:hAnsi="Times New Roman" w:cs="Times New Roman"/>
          <w:sz w:val="28"/>
          <w:szCs w:val="28"/>
        </w:rPr>
        <w:t>ь</w:t>
      </w:r>
      <w:r w:rsidR="004A089C" w:rsidRPr="00C1555A">
        <w:rPr>
          <w:rFonts w:ascii="Times New Roman" w:hAnsi="Times New Roman" w:cs="Times New Roman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A089C" w:rsidRPr="00C1555A" w:rsidRDefault="00C44AB0" w:rsidP="001077C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A089C" w:rsidRPr="00C1555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A089C" w:rsidRPr="00C1555A">
        <w:rPr>
          <w:rFonts w:ascii="Times New Roman" w:hAnsi="Times New Roman" w:cs="Times New Roman"/>
          <w:sz w:val="28"/>
          <w:szCs w:val="28"/>
        </w:rPr>
        <w:t>олучатель субсидии не должен находит</w:t>
      </w:r>
      <w:r w:rsidR="00AF0835">
        <w:rPr>
          <w:rFonts w:ascii="Times New Roman" w:hAnsi="Times New Roman" w:cs="Times New Roman"/>
          <w:sz w:val="28"/>
          <w:szCs w:val="28"/>
        </w:rPr>
        <w:t>ь</w:t>
      </w:r>
      <w:r w:rsidR="004A089C" w:rsidRPr="00C1555A">
        <w:rPr>
          <w:rFonts w:ascii="Times New Roman" w:hAnsi="Times New Roman" w:cs="Times New Roman"/>
          <w:sz w:val="28"/>
          <w:szCs w:val="28"/>
        </w:rPr>
        <w:t xml:space="preserve">ся в составляемых в рамках реализации полномочий, предусмотренных главой VII Устава ООН, Советом </w:t>
      </w:r>
      <w:r w:rsidR="004A089C" w:rsidRPr="00C1555A">
        <w:rPr>
          <w:rFonts w:ascii="Times New Roman" w:hAnsi="Times New Roman" w:cs="Times New Roman"/>
          <w:sz w:val="28"/>
          <w:szCs w:val="28"/>
        </w:rPr>
        <w:lastRenderedPageBreak/>
        <w:t>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B7DCF" w:rsidRDefault="001077C5" w:rsidP="001077C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089C" w:rsidRPr="00C1555A">
        <w:rPr>
          <w:rFonts w:ascii="Times New Roman" w:hAnsi="Times New Roman" w:cs="Times New Roman"/>
          <w:sz w:val="28"/>
          <w:szCs w:val="28"/>
        </w:rPr>
        <w:t xml:space="preserve">) </w:t>
      </w:r>
      <w:r w:rsidR="00C44AB0">
        <w:rPr>
          <w:rFonts w:ascii="Times New Roman" w:hAnsi="Times New Roman" w:cs="Times New Roman"/>
          <w:sz w:val="28"/>
          <w:szCs w:val="28"/>
        </w:rPr>
        <w:t>П</w:t>
      </w:r>
      <w:r w:rsidR="004A089C" w:rsidRPr="00C1555A">
        <w:rPr>
          <w:rFonts w:ascii="Times New Roman" w:hAnsi="Times New Roman" w:cs="Times New Roman"/>
          <w:sz w:val="28"/>
          <w:szCs w:val="28"/>
        </w:rPr>
        <w:t xml:space="preserve">олучатель субсидии не должен являться иностранным агентом в соответствии с Федеральным </w:t>
      </w:r>
      <w:hyperlink r:id="rId9" w:history="1">
        <w:r w:rsidR="004A089C" w:rsidRPr="00C155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44AB0">
        <w:rPr>
          <w:rFonts w:ascii="Times New Roman" w:hAnsi="Times New Roman" w:cs="Times New Roman"/>
          <w:sz w:val="28"/>
          <w:szCs w:val="28"/>
        </w:rPr>
        <w:t xml:space="preserve"> от 14.07.2022 № 255-ФЗ</w:t>
      </w:r>
      <w:r w:rsidR="004A089C" w:rsidRPr="00C1555A">
        <w:rPr>
          <w:rFonts w:ascii="Times New Roman" w:hAnsi="Times New Roman" w:cs="Times New Roman"/>
          <w:sz w:val="28"/>
          <w:szCs w:val="28"/>
        </w:rPr>
        <w:t xml:space="preserve"> «О контроле за деятельностью лиц, находящихся под иностранным влиянием».».</w:t>
      </w:r>
    </w:p>
    <w:p w:rsidR="006D7F13" w:rsidRDefault="00C44AB0" w:rsidP="001077C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77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665F">
        <w:rPr>
          <w:rFonts w:ascii="Times New Roman" w:hAnsi="Times New Roman" w:cs="Times New Roman"/>
          <w:sz w:val="28"/>
          <w:szCs w:val="28"/>
        </w:rPr>
        <w:t>Подпункт «з» пункта 2.2 Порядка изложить в новой редакции</w:t>
      </w:r>
      <w:r w:rsidR="008259DF">
        <w:rPr>
          <w:rFonts w:ascii="Times New Roman" w:hAnsi="Times New Roman" w:cs="Times New Roman"/>
          <w:sz w:val="28"/>
          <w:szCs w:val="28"/>
        </w:rPr>
        <w:t>:</w:t>
      </w:r>
    </w:p>
    <w:p w:rsidR="00EE665F" w:rsidRDefault="00EE665F" w:rsidP="001077C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«з) информационное письмо, декларирующее факт того,</w:t>
      </w:r>
      <w:r w:rsidR="00825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259DF">
        <w:rPr>
          <w:rFonts w:ascii="Times New Roman" w:hAnsi="Times New Roman" w:cs="Times New Roman"/>
          <w:sz w:val="28"/>
          <w:szCs w:val="28"/>
        </w:rPr>
        <w:t xml:space="preserve"> Получатель субсидии </w:t>
      </w:r>
      <w:r w:rsidR="008259DF" w:rsidRPr="00C1555A">
        <w:rPr>
          <w:rFonts w:ascii="Times New Roman" w:hAnsi="Times New Roman" w:cs="Times New Roman"/>
          <w:sz w:val="28"/>
          <w:szCs w:val="28"/>
        </w:rPr>
        <w:t>соответствуе</w:t>
      </w:r>
      <w:r w:rsidR="008259DF">
        <w:rPr>
          <w:rFonts w:ascii="Times New Roman" w:hAnsi="Times New Roman" w:cs="Times New Roman"/>
          <w:sz w:val="28"/>
          <w:szCs w:val="28"/>
        </w:rPr>
        <w:t>т</w:t>
      </w:r>
      <w:r w:rsidR="008259DF" w:rsidRPr="00C1555A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8259DF">
        <w:rPr>
          <w:rFonts w:ascii="Times New Roman" w:hAnsi="Times New Roman" w:cs="Times New Roman"/>
          <w:sz w:val="28"/>
          <w:szCs w:val="28"/>
        </w:rPr>
        <w:t>, установленным в пункте 2.1 Порядка, подписанное руководителем Получателя субсидии;».</w:t>
      </w:r>
    </w:p>
    <w:p w:rsidR="008259DF" w:rsidRDefault="008259DF" w:rsidP="001077C5">
      <w:pPr>
        <w:pStyle w:val="aa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2.11 Порядка изложить в новой редакции:</w:t>
      </w:r>
    </w:p>
    <w:p w:rsidR="008259DF" w:rsidRDefault="008259DF" w:rsidP="001077C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«Выписка из протокола Комиссии размещается на официальном сайте Администрации города Твери в информационно-телекоммуникационной сети </w:t>
      </w:r>
      <w:r w:rsidRPr="008259DF">
        <w:rPr>
          <w:rFonts w:ascii="Times New Roman" w:hAnsi="Times New Roman" w:cs="Times New Roman"/>
          <w:sz w:val="28"/>
          <w:szCs w:val="28"/>
        </w:rPr>
        <w:t xml:space="preserve">Интернет </w:t>
      </w:r>
      <w:hyperlink r:id="rId10" w:history="1">
        <w:r w:rsidRPr="001077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www.tver.ru</w:t>
        </w:r>
      </w:hyperlink>
      <w:r w:rsidRPr="008259DF">
        <w:rPr>
          <w:rFonts w:ascii="Times New Roman" w:hAnsi="Times New Roman" w:cs="Times New Roman"/>
          <w:sz w:val="28"/>
          <w:szCs w:val="28"/>
        </w:rPr>
        <w:t xml:space="preserve"> в срок </w:t>
      </w:r>
      <w:r>
        <w:rPr>
          <w:rFonts w:ascii="Times New Roman" w:hAnsi="Times New Roman" w:cs="Times New Roman"/>
          <w:sz w:val="28"/>
          <w:szCs w:val="28"/>
        </w:rPr>
        <w:t>не позднее 5 рабочих дней с даты заседания Комиссии.».</w:t>
      </w:r>
    </w:p>
    <w:p w:rsidR="008259DF" w:rsidRDefault="008259DF" w:rsidP="001077C5">
      <w:pPr>
        <w:pStyle w:val="aa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2.16 Порядка дополнить абзацами следующего </w:t>
      </w:r>
      <w:r w:rsidR="001077C5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77C5" w:rsidRDefault="001077C5" w:rsidP="001077C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1077C5" w:rsidRDefault="001077C5" w:rsidP="001077C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Твери.».</w:t>
      </w:r>
    </w:p>
    <w:p w:rsidR="001077C5" w:rsidRPr="001077C5" w:rsidRDefault="001077C5" w:rsidP="001077C5">
      <w:pPr>
        <w:pStyle w:val="aa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3.1 Порядка</w:t>
      </w:r>
      <w:r w:rsidR="00250ACC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3F10" w:rsidRPr="00C1555A" w:rsidRDefault="007A7E1D" w:rsidP="001077C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55A">
        <w:rPr>
          <w:rFonts w:ascii="Times New Roman" w:hAnsi="Times New Roman" w:cs="Times New Roman"/>
          <w:sz w:val="28"/>
          <w:szCs w:val="28"/>
        </w:rPr>
        <w:t>2</w:t>
      </w:r>
      <w:r w:rsidR="004D78E5" w:rsidRPr="00C1555A">
        <w:rPr>
          <w:rFonts w:ascii="Times New Roman" w:hAnsi="Times New Roman" w:cs="Times New Roman"/>
          <w:sz w:val="28"/>
          <w:szCs w:val="28"/>
        </w:rPr>
        <w:t>. Настоящее п</w:t>
      </w:r>
      <w:r w:rsidR="00203F10" w:rsidRPr="00C1555A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195969" w:rsidRPr="00C1555A" w:rsidRDefault="00195969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969" w:rsidRDefault="00195969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C76" w:rsidRDefault="00525C76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C76" w:rsidRPr="00C1555A" w:rsidRDefault="00525C76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C76" w:rsidRPr="00525C76" w:rsidRDefault="00525C76" w:rsidP="00525C76">
      <w:pPr>
        <w:spacing w:after="0"/>
        <w:rPr>
          <w:rFonts w:ascii="Times New Roman" w:hAnsi="Times New Roman" w:cs="Times New Roman"/>
          <w:color w:val="0D0D0D"/>
          <w:sz w:val="28"/>
          <w:szCs w:val="28"/>
        </w:rPr>
      </w:pPr>
      <w:r w:rsidRPr="00525C76">
        <w:rPr>
          <w:rFonts w:ascii="Times New Roman" w:hAnsi="Times New Roman" w:cs="Times New Roman"/>
          <w:color w:val="0D0D0D"/>
          <w:sz w:val="28"/>
          <w:szCs w:val="28"/>
        </w:rPr>
        <w:t xml:space="preserve">Временно исполняющий полномочия </w:t>
      </w:r>
    </w:p>
    <w:p w:rsidR="00525C76" w:rsidRPr="00525C76" w:rsidRDefault="00525C76" w:rsidP="00525C76">
      <w:pPr>
        <w:spacing w:after="0"/>
        <w:rPr>
          <w:rFonts w:ascii="Times New Roman" w:hAnsi="Times New Roman" w:cs="Times New Roman"/>
          <w:color w:val="0D0D0D"/>
          <w:sz w:val="28"/>
          <w:szCs w:val="28"/>
        </w:rPr>
      </w:pPr>
      <w:r w:rsidRPr="00525C76">
        <w:rPr>
          <w:rFonts w:ascii="Times New Roman" w:hAnsi="Times New Roman" w:cs="Times New Roman"/>
          <w:color w:val="0D0D0D"/>
          <w:sz w:val="28"/>
          <w:szCs w:val="28"/>
        </w:rPr>
        <w:t>Главы города Твери                                                                                   А.В. Жучков</w:t>
      </w:r>
    </w:p>
    <w:p w:rsidR="001B3AF7" w:rsidRPr="00525C76" w:rsidRDefault="001B3AF7" w:rsidP="00525C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E03" w:rsidRPr="00C1555A" w:rsidRDefault="00B44E03" w:rsidP="00B44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83F69" w:rsidRDefault="00883F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03F66" w:rsidRDefault="00A03F66" w:rsidP="004D78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C7784" w:rsidRPr="00C1555A" w:rsidRDefault="007C7784" w:rsidP="004D7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7C7784" w:rsidRPr="00C1555A" w:rsidSect="001077C5">
      <w:headerReference w:type="default" r:id="rId11"/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AB0" w:rsidRDefault="00104AB0" w:rsidP="002A2682">
      <w:pPr>
        <w:spacing w:after="0" w:line="240" w:lineRule="auto"/>
      </w:pPr>
      <w:r>
        <w:separator/>
      </w:r>
    </w:p>
  </w:endnote>
  <w:endnote w:type="continuationSeparator" w:id="0">
    <w:p w:rsidR="00104AB0" w:rsidRDefault="00104AB0" w:rsidP="002A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AB0" w:rsidRDefault="00104AB0" w:rsidP="002A2682">
      <w:pPr>
        <w:spacing w:after="0" w:line="240" w:lineRule="auto"/>
      </w:pPr>
      <w:r>
        <w:separator/>
      </w:r>
    </w:p>
  </w:footnote>
  <w:footnote w:type="continuationSeparator" w:id="0">
    <w:p w:rsidR="00104AB0" w:rsidRDefault="00104AB0" w:rsidP="002A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895" w:rsidRDefault="00002895">
    <w:pPr>
      <w:pStyle w:val="a6"/>
      <w:jc w:val="center"/>
    </w:pPr>
  </w:p>
  <w:p w:rsidR="00986377" w:rsidRPr="00002895" w:rsidRDefault="00986377" w:rsidP="000028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73861"/>
    <w:multiLevelType w:val="multilevel"/>
    <w:tmpl w:val="58D093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2333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9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EA"/>
    <w:rsid w:val="00002895"/>
    <w:rsid w:val="000028CC"/>
    <w:rsid w:val="000042DA"/>
    <w:rsid w:val="00054131"/>
    <w:rsid w:val="00061FD2"/>
    <w:rsid w:val="000763D8"/>
    <w:rsid w:val="00077C66"/>
    <w:rsid w:val="00087B5D"/>
    <w:rsid w:val="00097239"/>
    <w:rsid w:val="000A0C69"/>
    <w:rsid w:val="000A17DA"/>
    <w:rsid w:val="000B225A"/>
    <w:rsid w:val="000B3F4A"/>
    <w:rsid w:val="000C21AA"/>
    <w:rsid w:val="000C2834"/>
    <w:rsid w:val="000C6B54"/>
    <w:rsid w:val="000F7929"/>
    <w:rsid w:val="00101DB2"/>
    <w:rsid w:val="00104AB0"/>
    <w:rsid w:val="001077C5"/>
    <w:rsid w:val="00131669"/>
    <w:rsid w:val="00140A8B"/>
    <w:rsid w:val="00140F34"/>
    <w:rsid w:val="00143196"/>
    <w:rsid w:val="00145AFD"/>
    <w:rsid w:val="00152886"/>
    <w:rsid w:val="00163F45"/>
    <w:rsid w:val="001674C2"/>
    <w:rsid w:val="001773DD"/>
    <w:rsid w:val="0018360F"/>
    <w:rsid w:val="00190974"/>
    <w:rsid w:val="00195969"/>
    <w:rsid w:val="001B3AF7"/>
    <w:rsid w:val="001B57EC"/>
    <w:rsid w:val="001B6541"/>
    <w:rsid w:val="001C43E3"/>
    <w:rsid w:val="001D1296"/>
    <w:rsid w:val="00200432"/>
    <w:rsid w:val="00203F10"/>
    <w:rsid w:val="00205CE7"/>
    <w:rsid w:val="002324AB"/>
    <w:rsid w:val="00243D3B"/>
    <w:rsid w:val="00244E46"/>
    <w:rsid w:val="00246E00"/>
    <w:rsid w:val="00250ACC"/>
    <w:rsid w:val="00255C45"/>
    <w:rsid w:val="00257604"/>
    <w:rsid w:val="002616CF"/>
    <w:rsid w:val="002814F8"/>
    <w:rsid w:val="00281684"/>
    <w:rsid w:val="00291B17"/>
    <w:rsid w:val="002A0B1B"/>
    <w:rsid w:val="002A2682"/>
    <w:rsid w:val="002D1F2D"/>
    <w:rsid w:val="002F26D9"/>
    <w:rsid w:val="002F476B"/>
    <w:rsid w:val="003057A2"/>
    <w:rsid w:val="00312517"/>
    <w:rsid w:val="00315ED6"/>
    <w:rsid w:val="0032048F"/>
    <w:rsid w:val="003217B4"/>
    <w:rsid w:val="00326E9D"/>
    <w:rsid w:val="00332AE0"/>
    <w:rsid w:val="00334050"/>
    <w:rsid w:val="003359D6"/>
    <w:rsid w:val="0034312C"/>
    <w:rsid w:val="00346216"/>
    <w:rsid w:val="00346F79"/>
    <w:rsid w:val="00374717"/>
    <w:rsid w:val="00382475"/>
    <w:rsid w:val="0038424A"/>
    <w:rsid w:val="003903C6"/>
    <w:rsid w:val="00397370"/>
    <w:rsid w:val="0039767E"/>
    <w:rsid w:val="003B48C7"/>
    <w:rsid w:val="003C3035"/>
    <w:rsid w:val="003C558B"/>
    <w:rsid w:val="003D4EF7"/>
    <w:rsid w:val="003D676E"/>
    <w:rsid w:val="003E5464"/>
    <w:rsid w:val="0040045B"/>
    <w:rsid w:val="00402944"/>
    <w:rsid w:val="00402E30"/>
    <w:rsid w:val="00412BC4"/>
    <w:rsid w:val="00433D9B"/>
    <w:rsid w:val="00433F65"/>
    <w:rsid w:val="00435D9F"/>
    <w:rsid w:val="00437456"/>
    <w:rsid w:val="00444384"/>
    <w:rsid w:val="00447EFC"/>
    <w:rsid w:val="0045083B"/>
    <w:rsid w:val="00453354"/>
    <w:rsid w:val="004601D3"/>
    <w:rsid w:val="00460FB5"/>
    <w:rsid w:val="00464893"/>
    <w:rsid w:val="00472D57"/>
    <w:rsid w:val="00473204"/>
    <w:rsid w:val="004A089C"/>
    <w:rsid w:val="004B597F"/>
    <w:rsid w:val="004B5F0E"/>
    <w:rsid w:val="004B69CD"/>
    <w:rsid w:val="004C332F"/>
    <w:rsid w:val="004C37D4"/>
    <w:rsid w:val="004C3895"/>
    <w:rsid w:val="004D604D"/>
    <w:rsid w:val="004D78E5"/>
    <w:rsid w:val="004E4B8A"/>
    <w:rsid w:val="005041E7"/>
    <w:rsid w:val="00520460"/>
    <w:rsid w:val="00525C76"/>
    <w:rsid w:val="00535A78"/>
    <w:rsid w:val="00537EC6"/>
    <w:rsid w:val="00542568"/>
    <w:rsid w:val="00563937"/>
    <w:rsid w:val="00570937"/>
    <w:rsid w:val="005775F2"/>
    <w:rsid w:val="00593A5A"/>
    <w:rsid w:val="00595E42"/>
    <w:rsid w:val="00596BE6"/>
    <w:rsid w:val="005A06B9"/>
    <w:rsid w:val="005A4AF4"/>
    <w:rsid w:val="005B54A6"/>
    <w:rsid w:val="005B6F90"/>
    <w:rsid w:val="005C65BB"/>
    <w:rsid w:val="005D7E1C"/>
    <w:rsid w:val="005E364B"/>
    <w:rsid w:val="005E7CBE"/>
    <w:rsid w:val="005F052D"/>
    <w:rsid w:val="00603EAD"/>
    <w:rsid w:val="0060475E"/>
    <w:rsid w:val="00642BBD"/>
    <w:rsid w:val="00657178"/>
    <w:rsid w:val="00660646"/>
    <w:rsid w:val="00661E50"/>
    <w:rsid w:val="00662A7A"/>
    <w:rsid w:val="006724D1"/>
    <w:rsid w:val="006738F0"/>
    <w:rsid w:val="00675A22"/>
    <w:rsid w:val="00677EBA"/>
    <w:rsid w:val="00686460"/>
    <w:rsid w:val="006A00E8"/>
    <w:rsid w:val="006A264B"/>
    <w:rsid w:val="006B1F9A"/>
    <w:rsid w:val="006B37C6"/>
    <w:rsid w:val="006B731B"/>
    <w:rsid w:val="006B7C8C"/>
    <w:rsid w:val="006C0C6F"/>
    <w:rsid w:val="006C0D00"/>
    <w:rsid w:val="006D7A05"/>
    <w:rsid w:val="006D7F13"/>
    <w:rsid w:val="006E3624"/>
    <w:rsid w:val="006E4AAD"/>
    <w:rsid w:val="006F38D1"/>
    <w:rsid w:val="00704F09"/>
    <w:rsid w:val="007139E6"/>
    <w:rsid w:val="00713BF8"/>
    <w:rsid w:val="00720840"/>
    <w:rsid w:val="00721E3A"/>
    <w:rsid w:val="00732437"/>
    <w:rsid w:val="0073779E"/>
    <w:rsid w:val="007437C3"/>
    <w:rsid w:val="0074560E"/>
    <w:rsid w:val="0075453E"/>
    <w:rsid w:val="007559F6"/>
    <w:rsid w:val="00765B78"/>
    <w:rsid w:val="007728FD"/>
    <w:rsid w:val="0077623A"/>
    <w:rsid w:val="00784632"/>
    <w:rsid w:val="007908AD"/>
    <w:rsid w:val="007A66F8"/>
    <w:rsid w:val="007A7E1D"/>
    <w:rsid w:val="007C3D4A"/>
    <w:rsid w:val="007C68E1"/>
    <w:rsid w:val="007C7784"/>
    <w:rsid w:val="007E0285"/>
    <w:rsid w:val="007F0399"/>
    <w:rsid w:val="00801363"/>
    <w:rsid w:val="00804539"/>
    <w:rsid w:val="008259DF"/>
    <w:rsid w:val="00832C2E"/>
    <w:rsid w:val="00833AC7"/>
    <w:rsid w:val="00847B65"/>
    <w:rsid w:val="00857E61"/>
    <w:rsid w:val="00861BCF"/>
    <w:rsid w:val="0086466A"/>
    <w:rsid w:val="00864C0D"/>
    <w:rsid w:val="00866A41"/>
    <w:rsid w:val="00866A5A"/>
    <w:rsid w:val="008732C6"/>
    <w:rsid w:val="008744E6"/>
    <w:rsid w:val="008759F7"/>
    <w:rsid w:val="00876BE8"/>
    <w:rsid w:val="0087777F"/>
    <w:rsid w:val="00883F69"/>
    <w:rsid w:val="008A1956"/>
    <w:rsid w:val="008A3A06"/>
    <w:rsid w:val="008B2999"/>
    <w:rsid w:val="008C1826"/>
    <w:rsid w:val="008C5266"/>
    <w:rsid w:val="008D052D"/>
    <w:rsid w:val="008E4471"/>
    <w:rsid w:val="008E7E60"/>
    <w:rsid w:val="008F40AD"/>
    <w:rsid w:val="008F7908"/>
    <w:rsid w:val="00901B89"/>
    <w:rsid w:val="00910830"/>
    <w:rsid w:val="009142CF"/>
    <w:rsid w:val="00915AEC"/>
    <w:rsid w:val="00924DE0"/>
    <w:rsid w:val="00931B05"/>
    <w:rsid w:val="00933918"/>
    <w:rsid w:val="00941290"/>
    <w:rsid w:val="00955959"/>
    <w:rsid w:val="00957B7C"/>
    <w:rsid w:val="009649F2"/>
    <w:rsid w:val="00967571"/>
    <w:rsid w:val="00973631"/>
    <w:rsid w:val="00973FF2"/>
    <w:rsid w:val="00976E30"/>
    <w:rsid w:val="00981CD9"/>
    <w:rsid w:val="009830C2"/>
    <w:rsid w:val="00986377"/>
    <w:rsid w:val="009A15A6"/>
    <w:rsid w:val="009A5B2F"/>
    <w:rsid w:val="009B3C15"/>
    <w:rsid w:val="009B6338"/>
    <w:rsid w:val="009B78B6"/>
    <w:rsid w:val="009F3369"/>
    <w:rsid w:val="00A03F66"/>
    <w:rsid w:val="00A13710"/>
    <w:rsid w:val="00A15F7F"/>
    <w:rsid w:val="00A17D65"/>
    <w:rsid w:val="00A23E99"/>
    <w:rsid w:val="00A2684B"/>
    <w:rsid w:val="00A3253B"/>
    <w:rsid w:val="00A37062"/>
    <w:rsid w:val="00A37304"/>
    <w:rsid w:val="00A72990"/>
    <w:rsid w:val="00A75C0D"/>
    <w:rsid w:val="00A81C84"/>
    <w:rsid w:val="00A87EF0"/>
    <w:rsid w:val="00A907C5"/>
    <w:rsid w:val="00A97ADA"/>
    <w:rsid w:val="00AC5B7A"/>
    <w:rsid w:val="00AC6CAE"/>
    <w:rsid w:val="00AD1AA2"/>
    <w:rsid w:val="00AE3A61"/>
    <w:rsid w:val="00AF0835"/>
    <w:rsid w:val="00AF472D"/>
    <w:rsid w:val="00AF6B02"/>
    <w:rsid w:val="00B44E03"/>
    <w:rsid w:val="00B459C6"/>
    <w:rsid w:val="00B550A1"/>
    <w:rsid w:val="00B57B24"/>
    <w:rsid w:val="00B60D4A"/>
    <w:rsid w:val="00B7344C"/>
    <w:rsid w:val="00B8191B"/>
    <w:rsid w:val="00B8242B"/>
    <w:rsid w:val="00B84C92"/>
    <w:rsid w:val="00BB050F"/>
    <w:rsid w:val="00BB69E1"/>
    <w:rsid w:val="00BB6D46"/>
    <w:rsid w:val="00BB7FB8"/>
    <w:rsid w:val="00C067A1"/>
    <w:rsid w:val="00C1555A"/>
    <w:rsid w:val="00C20BEA"/>
    <w:rsid w:val="00C36CD7"/>
    <w:rsid w:val="00C40D48"/>
    <w:rsid w:val="00C428B1"/>
    <w:rsid w:val="00C44AB0"/>
    <w:rsid w:val="00C57729"/>
    <w:rsid w:val="00C61A8B"/>
    <w:rsid w:val="00CA04B1"/>
    <w:rsid w:val="00CB2418"/>
    <w:rsid w:val="00CC1D64"/>
    <w:rsid w:val="00CC3B68"/>
    <w:rsid w:val="00CF4CD2"/>
    <w:rsid w:val="00D05ED3"/>
    <w:rsid w:val="00D14A3D"/>
    <w:rsid w:val="00D153FF"/>
    <w:rsid w:val="00D158D3"/>
    <w:rsid w:val="00D24ED0"/>
    <w:rsid w:val="00D35E19"/>
    <w:rsid w:val="00D64E26"/>
    <w:rsid w:val="00D71D7E"/>
    <w:rsid w:val="00D83E2A"/>
    <w:rsid w:val="00D83FB7"/>
    <w:rsid w:val="00D97887"/>
    <w:rsid w:val="00DA5A17"/>
    <w:rsid w:val="00DB5E1D"/>
    <w:rsid w:val="00DB7DCF"/>
    <w:rsid w:val="00DC0C33"/>
    <w:rsid w:val="00DC5A95"/>
    <w:rsid w:val="00DE086D"/>
    <w:rsid w:val="00DE3623"/>
    <w:rsid w:val="00DE6893"/>
    <w:rsid w:val="00DF1EC3"/>
    <w:rsid w:val="00DF2BFD"/>
    <w:rsid w:val="00DF3003"/>
    <w:rsid w:val="00DF4BE0"/>
    <w:rsid w:val="00E10546"/>
    <w:rsid w:val="00E15800"/>
    <w:rsid w:val="00E20B1C"/>
    <w:rsid w:val="00E314EB"/>
    <w:rsid w:val="00E34580"/>
    <w:rsid w:val="00E4364A"/>
    <w:rsid w:val="00E45021"/>
    <w:rsid w:val="00E4665F"/>
    <w:rsid w:val="00E52158"/>
    <w:rsid w:val="00E52979"/>
    <w:rsid w:val="00E52B8A"/>
    <w:rsid w:val="00E560C3"/>
    <w:rsid w:val="00E83AB4"/>
    <w:rsid w:val="00E850E9"/>
    <w:rsid w:val="00EB7C23"/>
    <w:rsid w:val="00ED1650"/>
    <w:rsid w:val="00ED1D77"/>
    <w:rsid w:val="00EE665F"/>
    <w:rsid w:val="00F04186"/>
    <w:rsid w:val="00F13CA8"/>
    <w:rsid w:val="00F1542D"/>
    <w:rsid w:val="00F172C9"/>
    <w:rsid w:val="00F308AD"/>
    <w:rsid w:val="00F514ED"/>
    <w:rsid w:val="00F56D5A"/>
    <w:rsid w:val="00F622DA"/>
    <w:rsid w:val="00F70806"/>
    <w:rsid w:val="00F83698"/>
    <w:rsid w:val="00F84DB1"/>
    <w:rsid w:val="00F903BF"/>
    <w:rsid w:val="00F97F9A"/>
    <w:rsid w:val="00FA46CF"/>
    <w:rsid w:val="00FA7717"/>
    <w:rsid w:val="00FC05F9"/>
    <w:rsid w:val="00FC33F2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A916D23-5D12-4AD4-A922-C9D4A3DF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4A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32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E9D"/>
  </w:style>
  <w:style w:type="character" w:styleId="a5">
    <w:name w:val="Hyperlink"/>
    <w:basedOn w:val="a0"/>
    <w:uiPriority w:val="99"/>
    <w:unhideWhenUsed/>
    <w:rsid w:val="00326E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682"/>
  </w:style>
  <w:style w:type="paragraph" w:styleId="a8">
    <w:name w:val="footer"/>
    <w:basedOn w:val="a"/>
    <w:link w:val="a9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682"/>
  </w:style>
  <w:style w:type="paragraph" w:styleId="aa">
    <w:name w:val="List Paragraph"/>
    <w:basedOn w:val="a"/>
    <w:uiPriority w:val="34"/>
    <w:qFormat/>
    <w:rsid w:val="003217B4"/>
    <w:pPr>
      <w:ind w:left="720"/>
      <w:contextualSpacing/>
    </w:pPr>
  </w:style>
  <w:style w:type="paragraph" w:customStyle="1" w:styleId="ConsPlusNormal">
    <w:name w:val="ConsPlusNormal"/>
    <w:rsid w:val="004A08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0D09F65A58C3035FA837892B9801A512D9CDF07C721FD85C51E1F74FCBADCDEAAFB768E50449DCm4h8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v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9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262E7-89D1-4D44-9360-AC0D986F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6162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Comp2</dc:creator>
  <cp:lastModifiedBy>Румянцева Елена Николаевна</cp:lastModifiedBy>
  <cp:revision>2</cp:revision>
  <cp:lastPrinted>2024-04-02T07:07:00Z</cp:lastPrinted>
  <dcterms:created xsi:type="dcterms:W3CDTF">2024-04-03T08:46:00Z</dcterms:created>
  <dcterms:modified xsi:type="dcterms:W3CDTF">2024-04-03T08:46:00Z</dcterms:modified>
</cp:coreProperties>
</file>